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B1" w:rsidRDefault="0059566B">
      <w:r>
        <w:rPr>
          <w:rFonts w:ascii="Open Sans" w:hAnsi="Open Sans"/>
          <w:color w:val="000000"/>
          <w:shd w:val="clear" w:color="auto" w:fill="FFFFFF"/>
        </w:rPr>
        <w:t>Согласно п. 1 ст. 92 Федерального Закона  № 273-ФЗ от 29.12.2012 г. «Об образовании в Российской Федерации» аккредитация  образовательных программ д</w:t>
      </w:r>
      <w:r>
        <w:rPr>
          <w:rFonts w:ascii="Open Sans" w:hAnsi="Open Sans"/>
          <w:color w:val="000000"/>
          <w:shd w:val="clear" w:color="auto" w:fill="FFFFFF"/>
        </w:rPr>
        <w:t xml:space="preserve">ошкольного образования МБДОУ  № 50 </w:t>
      </w:r>
      <w:bookmarkStart w:id="0" w:name="_GoBack"/>
      <w:bookmarkEnd w:id="0"/>
      <w:r>
        <w:rPr>
          <w:rFonts w:ascii="Open Sans" w:hAnsi="Open Sans"/>
          <w:color w:val="000000"/>
          <w:shd w:val="clear" w:color="auto" w:fill="FFFFFF"/>
        </w:rPr>
        <w:t xml:space="preserve"> не проводится.</w:t>
      </w:r>
    </w:p>
    <w:sectPr w:rsidR="005F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8C"/>
    <w:rsid w:val="0059566B"/>
    <w:rsid w:val="005F67B1"/>
    <w:rsid w:val="0074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2023-06-28T11:35:00Z</dcterms:created>
  <dcterms:modified xsi:type="dcterms:W3CDTF">2023-06-28T11:35:00Z</dcterms:modified>
</cp:coreProperties>
</file>